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8B" w:rsidRPr="00836B47" w:rsidRDefault="004F478B" w:rsidP="00836B47">
      <w:pPr>
        <w:pStyle w:val="Heading1"/>
        <w:numPr>
          <w:ilvl w:val="0"/>
          <w:numId w:val="0"/>
        </w:numPr>
        <w:spacing w:after="3" w:line="343" w:lineRule="auto"/>
        <w:ind w:left="180"/>
        <w:rPr>
          <w:sz w:val="28"/>
          <w:szCs w:val="28"/>
          <w:lang w:val="ru-RU"/>
        </w:rPr>
      </w:pPr>
      <w:r w:rsidRPr="00836B47">
        <w:rPr>
          <w:sz w:val="28"/>
          <w:szCs w:val="28"/>
          <w:lang w:val="ru-RU"/>
        </w:rPr>
        <w:t xml:space="preserve">                 Анализ работы</w:t>
      </w:r>
    </w:p>
    <w:p w:rsidR="004F478B" w:rsidRPr="00836B47" w:rsidRDefault="004F478B" w:rsidP="00836B47">
      <w:pPr>
        <w:pStyle w:val="Heading1"/>
        <w:numPr>
          <w:ilvl w:val="0"/>
          <w:numId w:val="0"/>
        </w:numPr>
        <w:spacing w:after="3" w:line="343" w:lineRule="auto"/>
        <w:ind w:left="180"/>
        <w:rPr>
          <w:sz w:val="28"/>
          <w:szCs w:val="28"/>
          <w:lang w:val="ru-RU"/>
        </w:rPr>
      </w:pPr>
      <w:r w:rsidRPr="00836B47">
        <w:rPr>
          <w:sz w:val="28"/>
          <w:szCs w:val="28"/>
          <w:lang w:val="ru-RU"/>
        </w:rPr>
        <w:t xml:space="preserve">  методического совета МБОУ «Ахтырская ООШ»</w:t>
      </w:r>
    </w:p>
    <w:p w:rsidR="004F478B" w:rsidRPr="00836B47" w:rsidRDefault="004F478B" w:rsidP="00836B47">
      <w:pPr>
        <w:pStyle w:val="Heading1"/>
        <w:numPr>
          <w:ilvl w:val="0"/>
          <w:numId w:val="0"/>
        </w:numPr>
        <w:spacing w:after="3" w:line="343" w:lineRule="auto"/>
        <w:rPr>
          <w:sz w:val="28"/>
          <w:szCs w:val="28"/>
          <w:lang w:val="ru-RU"/>
        </w:rPr>
      </w:pPr>
      <w:r w:rsidRPr="00836B47">
        <w:rPr>
          <w:sz w:val="28"/>
          <w:szCs w:val="28"/>
          <w:lang w:val="ru-RU"/>
        </w:rPr>
        <w:t>за 2021-2022 учебный год</w:t>
      </w:r>
    </w:p>
    <w:p w:rsidR="004F478B" w:rsidRPr="00C40A83" w:rsidRDefault="004F478B" w:rsidP="00E10AF1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Решением педагогического совета методическая работа в 2021-2022 году была организована в рамках методической темы школы, выбор которой был обусловлен актуальными для школы проблемами и образовательными запросами педагогов школы, выявленными в результате диагностики профессиональных затруднений: </w:t>
      </w:r>
      <w:r w:rsidRPr="00C40A8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«Развитие профессиональной компетентности и творческого потенциала педагога в процессе обучения и воспитания школьников в рамках реализации ФГОС второго поколения». </w:t>
      </w:r>
    </w:p>
    <w:p w:rsidR="004F478B" w:rsidRPr="00C40A83" w:rsidRDefault="004F478B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Методическая работа в 2021-2022 учебном году была направлена на выполнение следующей цели и решение задач:</w:t>
      </w:r>
    </w:p>
    <w:p w:rsidR="004F478B" w:rsidRPr="00C40A83" w:rsidRDefault="004F478B" w:rsidP="00E10AF1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F478B" w:rsidRPr="00C40A83" w:rsidRDefault="004F478B" w:rsidP="00E10AF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Цель: </w:t>
      </w: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создание условий непрерывного совершенствования профессионального уровня и педагогического мастерства учителя для повышения эффективности и качества образовательного процесса через применение современных подходов к организации образовательной деятельности. </w:t>
      </w:r>
    </w:p>
    <w:p w:rsidR="004F478B" w:rsidRPr="00C40A83" w:rsidRDefault="004F478B" w:rsidP="00E10AF1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F478B" w:rsidRPr="00C40A83" w:rsidRDefault="004F478B" w:rsidP="00E10AF1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Задачи методической работы: </w:t>
      </w:r>
    </w:p>
    <w:p w:rsidR="004F478B" w:rsidRPr="00C40A83" w:rsidRDefault="004F478B" w:rsidP="00E10AF1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совершенствование работы учреждения по реализации ФГОС в образовании; </w:t>
      </w:r>
    </w:p>
    <w:p w:rsidR="004F478B" w:rsidRPr="00C40A83" w:rsidRDefault="004F478B" w:rsidP="00E10AF1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создание образовательной среды в соответствии с компетентностным и системно-деятельностным подходами; </w:t>
      </w:r>
    </w:p>
    <w:p w:rsidR="004F478B" w:rsidRPr="00C40A83" w:rsidRDefault="004F478B" w:rsidP="00E10AF1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непрерывности образования педагогических кадров через систему повышения квалификации в условиях новых образовательных программ ФГОС; </w:t>
      </w:r>
    </w:p>
    <w:p w:rsidR="004F478B" w:rsidRPr="00C40A83" w:rsidRDefault="004F478B" w:rsidP="00E10AF1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внедрение опыта творчески работающих учителей через мастер-классы, обучающие семинары; </w:t>
      </w:r>
    </w:p>
    <w:p w:rsidR="004F478B" w:rsidRPr="00C40A83" w:rsidRDefault="004F478B" w:rsidP="00E10AF1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совершенствование педагогического мастерства учителей в организации работы с разноуровневым контингентом детей с целью подготовки учащихся к профессиональному самоопределению; </w:t>
      </w:r>
    </w:p>
    <w:p w:rsidR="004F478B" w:rsidRPr="00C40A83" w:rsidRDefault="004F478B" w:rsidP="00E10AF1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совершенствование педагогического мастерства учителей по овладению новыми образовательными технологиями; </w:t>
      </w:r>
    </w:p>
    <w:p w:rsidR="004F478B" w:rsidRPr="00C40A83" w:rsidRDefault="004F478B" w:rsidP="00E10AF1">
      <w:pPr>
        <w:pStyle w:val="Defaul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A83">
        <w:rPr>
          <w:rFonts w:ascii="Times New Roman" w:hAnsi="Times New Roman" w:cs="Times New Roman"/>
          <w:color w:val="auto"/>
          <w:sz w:val="28"/>
          <w:szCs w:val="28"/>
        </w:rPr>
        <w:t xml:space="preserve">сосредоточение основных усилий МО на создание научной базы знаний у учащихся выпускных классов для успешного продолжения обучения по выбранной специальности. </w:t>
      </w:r>
    </w:p>
    <w:p w:rsidR="004F478B" w:rsidRPr="00C40A83" w:rsidRDefault="004F478B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478B" w:rsidRPr="00C40A83" w:rsidRDefault="004F478B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Методическая работа  осуществлялась по следующим </w:t>
      </w:r>
      <w:r w:rsidRPr="00C40A83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направлениям:</w:t>
      </w:r>
    </w:p>
    <w:p w:rsidR="004F478B" w:rsidRPr="00C40A83" w:rsidRDefault="004F478B" w:rsidP="00E10AF1">
      <w:pPr>
        <w:pStyle w:val="ListParagraph1"/>
        <w:numPr>
          <w:ilvl w:val="0"/>
          <w:numId w:val="1"/>
        </w:numPr>
        <w:tabs>
          <w:tab w:val="left" w:pos="567"/>
          <w:tab w:val="num" w:pos="1259"/>
        </w:tabs>
        <w:ind w:left="0" w:firstLine="709"/>
        <w:jc w:val="both"/>
      </w:pPr>
      <w:r w:rsidRPr="00C40A83">
        <w:t>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ФГОС;</w:t>
      </w:r>
    </w:p>
    <w:p w:rsidR="004F478B" w:rsidRPr="00C40A83" w:rsidRDefault="004F478B" w:rsidP="00E10AF1">
      <w:pPr>
        <w:pStyle w:val="ListParagraph1"/>
        <w:numPr>
          <w:ilvl w:val="0"/>
          <w:numId w:val="1"/>
        </w:numPr>
        <w:tabs>
          <w:tab w:val="left" w:pos="567"/>
          <w:tab w:val="num" w:pos="1259"/>
        </w:tabs>
        <w:ind w:left="0" w:firstLine="709"/>
        <w:jc w:val="both"/>
      </w:pPr>
      <w:r w:rsidRPr="00C40A83">
        <w:t>информационное обеспечение образовательного процесса,</w:t>
      </w:r>
    </w:p>
    <w:p w:rsidR="004F478B" w:rsidRPr="00C40A83" w:rsidRDefault="004F478B" w:rsidP="00E10AF1">
      <w:pPr>
        <w:pStyle w:val="ListParagraph1"/>
        <w:numPr>
          <w:ilvl w:val="0"/>
          <w:numId w:val="1"/>
        </w:numPr>
        <w:tabs>
          <w:tab w:val="left" w:pos="567"/>
          <w:tab w:val="num" w:pos="1259"/>
        </w:tabs>
        <w:ind w:left="0" w:firstLine="709"/>
        <w:jc w:val="both"/>
      </w:pPr>
      <w:r w:rsidRPr="00C40A83">
        <w:t>обеспечение условий для изучения, обобщения и распространения передового опыта;</w:t>
      </w:r>
    </w:p>
    <w:p w:rsidR="004F478B" w:rsidRPr="00C40A83" w:rsidRDefault="004F478B" w:rsidP="00E10AF1">
      <w:pPr>
        <w:pStyle w:val="ListParagraph1"/>
        <w:numPr>
          <w:ilvl w:val="0"/>
          <w:numId w:val="1"/>
        </w:numPr>
        <w:tabs>
          <w:tab w:val="left" w:pos="567"/>
          <w:tab w:val="num" w:pos="1259"/>
        </w:tabs>
        <w:ind w:left="0" w:firstLine="709"/>
        <w:jc w:val="both"/>
      </w:pPr>
      <w:r w:rsidRPr="00C40A83">
        <w:t>обеспечение внеклассной работы по учебным предметам;</w:t>
      </w:r>
    </w:p>
    <w:p w:rsidR="004F478B" w:rsidRPr="00C40A83" w:rsidRDefault="004F478B" w:rsidP="00E10AF1">
      <w:pPr>
        <w:pStyle w:val="ListParagraph1"/>
        <w:numPr>
          <w:ilvl w:val="0"/>
          <w:numId w:val="1"/>
        </w:numPr>
        <w:tabs>
          <w:tab w:val="left" w:pos="567"/>
          <w:tab w:val="num" w:pos="1259"/>
        </w:tabs>
        <w:ind w:left="0" w:firstLine="709"/>
        <w:jc w:val="both"/>
      </w:pPr>
      <w:r w:rsidRPr="00C40A83">
        <w:t>совершенствование методов отслеживания качества образования;</w:t>
      </w:r>
    </w:p>
    <w:p w:rsidR="004F478B" w:rsidRPr="00C40A83" w:rsidRDefault="004F478B" w:rsidP="00E10AF1">
      <w:pPr>
        <w:pStyle w:val="ListParagraph1"/>
        <w:numPr>
          <w:ilvl w:val="0"/>
          <w:numId w:val="1"/>
        </w:numPr>
        <w:tabs>
          <w:tab w:val="left" w:pos="567"/>
          <w:tab w:val="num" w:pos="1259"/>
        </w:tabs>
        <w:ind w:left="0" w:firstLine="709"/>
        <w:jc w:val="both"/>
      </w:pPr>
      <w:r w:rsidRPr="00C40A83">
        <w:t>работа над повышением профессионального имиджа учителя и школы.</w:t>
      </w:r>
    </w:p>
    <w:p w:rsidR="004F478B" w:rsidRPr="00C40A83" w:rsidRDefault="004F478B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 xml:space="preserve">Действующая модель решает во многом задачи организации целенаправленной деятельности педагогического коллектива по переводу педагогических процессов и школы в целом в новое, более высокое качественное состояние, стимулирующее развитие личности учителя и ученика. </w:t>
      </w:r>
    </w:p>
    <w:p w:rsidR="004F478B" w:rsidRPr="00C40A83" w:rsidRDefault="004F478B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</w:rPr>
        <w:tab/>
      </w:r>
    </w:p>
    <w:p w:rsidR="004F478B" w:rsidRPr="00C40A83" w:rsidRDefault="004F478B" w:rsidP="00E10AF1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Формы методической работы </w:t>
      </w:r>
    </w:p>
    <w:tbl>
      <w:tblPr>
        <w:tblW w:w="99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3"/>
        <w:gridCol w:w="3313"/>
        <w:gridCol w:w="3313"/>
      </w:tblGrid>
      <w:tr w:rsidR="004F478B" w:rsidRPr="00C40A83" w:rsidTr="008D5B40">
        <w:trPr>
          <w:trHeight w:val="635"/>
        </w:trPr>
        <w:tc>
          <w:tcPr>
            <w:tcW w:w="3313" w:type="dxa"/>
          </w:tcPr>
          <w:p w:rsidR="004F478B" w:rsidRPr="00C40A83" w:rsidRDefault="004F478B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Коллективные</w:t>
            </w:r>
          </w:p>
        </w:tc>
        <w:tc>
          <w:tcPr>
            <w:tcW w:w="3313" w:type="dxa"/>
          </w:tcPr>
          <w:p w:rsidR="004F478B" w:rsidRPr="00C40A83" w:rsidRDefault="004F478B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Групповые</w:t>
            </w:r>
          </w:p>
        </w:tc>
        <w:tc>
          <w:tcPr>
            <w:tcW w:w="3313" w:type="dxa"/>
          </w:tcPr>
          <w:p w:rsidR="004F478B" w:rsidRPr="00C40A83" w:rsidRDefault="004F478B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Индивидуальные</w:t>
            </w:r>
          </w:p>
        </w:tc>
      </w:tr>
      <w:tr w:rsidR="004F478B" w:rsidRPr="00C40A83" w:rsidTr="008D5B40">
        <w:trPr>
          <w:trHeight w:val="716"/>
        </w:trPr>
        <w:tc>
          <w:tcPr>
            <w:tcW w:w="3313" w:type="dxa"/>
          </w:tcPr>
          <w:p w:rsidR="004F478B" w:rsidRPr="00C40A83" w:rsidRDefault="004F478B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Научно-методический семинар</w:t>
            </w:r>
          </w:p>
        </w:tc>
        <w:tc>
          <w:tcPr>
            <w:tcW w:w="3313" w:type="dxa"/>
          </w:tcPr>
          <w:p w:rsidR="004F478B" w:rsidRPr="00C40A83" w:rsidRDefault="004F478B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3313" w:type="dxa"/>
          </w:tcPr>
          <w:p w:rsidR="004F478B" w:rsidRPr="00C40A83" w:rsidRDefault="004F478B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4F478B" w:rsidRPr="00C40A83" w:rsidTr="008D5B40">
        <w:trPr>
          <w:trHeight w:val="529"/>
        </w:trPr>
        <w:tc>
          <w:tcPr>
            <w:tcW w:w="3313" w:type="dxa"/>
          </w:tcPr>
          <w:p w:rsidR="004F478B" w:rsidRPr="00C40A83" w:rsidRDefault="004F478B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  <w:tc>
          <w:tcPr>
            <w:tcW w:w="3313" w:type="dxa"/>
          </w:tcPr>
          <w:p w:rsidR="004F478B" w:rsidRPr="00C40A83" w:rsidRDefault="004F478B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3313" w:type="dxa"/>
          </w:tcPr>
          <w:p w:rsidR="004F478B" w:rsidRPr="00C40A83" w:rsidRDefault="004F478B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Самоанализ</w:t>
            </w:r>
          </w:p>
        </w:tc>
      </w:tr>
      <w:tr w:rsidR="004F478B" w:rsidRPr="00C40A83" w:rsidTr="008D5B40">
        <w:trPr>
          <w:trHeight w:val="538"/>
        </w:trPr>
        <w:tc>
          <w:tcPr>
            <w:tcW w:w="3313" w:type="dxa"/>
          </w:tcPr>
          <w:p w:rsidR="004F478B" w:rsidRPr="00C40A83" w:rsidRDefault="004F478B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3313" w:type="dxa"/>
          </w:tcPr>
          <w:p w:rsidR="004F478B" w:rsidRPr="00C40A83" w:rsidRDefault="004F478B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Предметные и межпредметные семинары</w:t>
            </w:r>
          </w:p>
        </w:tc>
        <w:tc>
          <w:tcPr>
            <w:tcW w:w="3313" w:type="dxa"/>
          </w:tcPr>
          <w:p w:rsidR="004F478B" w:rsidRPr="00C40A83" w:rsidRDefault="004F478B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4F478B" w:rsidRPr="00C40A83" w:rsidTr="008D5B40">
        <w:trPr>
          <w:trHeight w:val="697"/>
        </w:trPr>
        <w:tc>
          <w:tcPr>
            <w:tcW w:w="3313" w:type="dxa"/>
          </w:tcPr>
          <w:p w:rsidR="004F478B" w:rsidRPr="00C40A83" w:rsidRDefault="004F478B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</w:tcPr>
          <w:p w:rsidR="004F478B" w:rsidRPr="00C40A83" w:rsidRDefault="004F478B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Педагогический консилиум</w:t>
            </w:r>
          </w:p>
        </w:tc>
        <w:tc>
          <w:tcPr>
            <w:tcW w:w="3313" w:type="dxa"/>
          </w:tcPr>
          <w:p w:rsidR="004F478B" w:rsidRPr="00C40A83" w:rsidRDefault="004F478B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</w:p>
        </w:tc>
      </w:tr>
      <w:tr w:rsidR="004F478B" w:rsidRPr="00C40A83" w:rsidTr="008D5B40">
        <w:trPr>
          <w:trHeight w:val="717"/>
        </w:trPr>
        <w:tc>
          <w:tcPr>
            <w:tcW w:w="3313" w:type="dxa"/>
          </w:tcPr>
          <w:p w:rsidR="004F478B" w:rsidRPr="00C40A83" w:rsidRDefault="004F478B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</w:tcPr>
          <w:p w:rsidR="004F478B" w:rsidRPr="00C40A83" w:rsidRDefault="004F478B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Методический инструктаж</w:t>
            </w:r>
          </w:p>
        </w:tc>
        <w:tc>
          <w:tcPr>
            <w:tcW w:w="3313" w:type="dxa"/>
          </w:tcPr>
          <w:p w:rsidR="004F478B" w:rsidRPr="00C40A83" w:rsidRDefault="004F478B" w:rsidP="008D5B4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A83">
              <w:rPr>
                <w:rFonts w:ascii="Times New Roman" w:hAnsi="Times New Roman" w:cs="Times New Roman"/>
                <w:sz w:val="28"/>
                <w:szCs w:val="28"/>
              </w:rPr>
              <w:t>Курсовая подготовка</w:t>
            </w:r>
          </w:p>
        </w:tc>
      </w:tr>
    </w:tbl>
    <w:p w:rsidR="004F478B" w:rsidRPr="00C40A83" w:rsidRDefault="004F478B" w:rsidP="00E10AF1">
      <w:pPr>
        <w:tabs>
          <w:tab w:val="left" w:pos="1980"/>
        </w:tabs>
        <w:jc w:val="center"/>
        <w:rPr>
          <w:sz w:val="28"/>
          <w:szCs w:val="28"/>
        </w:rPr>
      </w:pPr>
    </w:p>
    <w:p w:rsidR="004F478B" w:rsidRPr="00C40A83" w:rsidRDefault="004F478B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Анализ методической работы по направлениям деятельности</w:t>
      </w:r>
    </w:p>
    <w:p w:rsidR="004F478B" w:rsidRPr="00C40A83" w:rsidRDefault="004F478B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  <w:lang w:eastAsia="ar-SA"/>
        </w:rPr>
      </w:pPr>
    </w:p>
    <w:p w:rsidR="004F478B" w:rsidRPr="00C40A83" w:rsidRDefault="004F478B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Проведение педсоветов</w:t>
      </w:r>
    </w:p>
    <w:p w:rsidR="004F478B" w:rsidRPr="00C40A83" w:rsidRDefault="004F478B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4F478B" w:rsidRPr="00C40A83" w:rsidRDefault="004F478B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Высшая форма коллективной методической работы - это педагогический совет, который является органом самоуправления коллектива педагогов, где педагоги сочетают в себе функции объекта и субъекта административного внутришкольного управления в соответствии с закрепленными за каждым из них должностными полномочиями и обязанностями. Тематика проведения педагогических советов была актуальной и востребованной, соотносилась с поставленной проблемой школы. </w:t>
      </w:r>
    </w:p>
    <w:p w:rsidR="004F478B" w:rsidRPr="00C40A83" w:rsidRDefault="004F478B" w:rsidP="00E10AF1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478B" w:rsidRDefault="004F478B" w:rsidP="00E10AF1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F478B" w:rsidRPr="00C40A83" w:rsidRDefault="004F478B" w:rsidP="00E10AF1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C40A8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За учебный год были проведены следующие тематические педсоветы</w:t>
      </w:r>
      <w:r w:rsidRPr="00C40A8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4F478B" w:rsidRPr="00C40A83" w:rsidRDefault="004F478B" w:rsidP="00E10AF1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F478B" w:rsidRPr="00C40A83" w:rsidRDefault="004F478B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1. Анализ работы за 2020 - 2021 учебный год. </w:t>
      </w:r>
    </w:p>
    <w:p w:rsidR="004F478B" w:rsidRPr="00C40A83" w:rsidRDefault="004F478B" w:rsidP="00E10AF1">
      <w:pPr>
        <w:widowControl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>2. Проблемы школ</w:t>
      </w:r>
      <w:r>
        <w:rPr>
          <w:rFonts w:ascii="Times New Roman" w:hAnsi="Times New Roman" w:cs="Times New Roman"/>
          <w:sz w:val="28"/>
          <w:szCs w:val="28"/>
        </w:rPr>
        <w:t>ьной адаптации учащихся 1, 5</w:t>
      </w:r>
      <w:r w:rsidRPr="00C40A83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4F478B" w:rsidRPr="00C40A83" w:rsidRDefault="004F478B" w:rsidP="00E10AF1">
      <w:pPr>
        <w:widowControl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>3. Формирование функциональной грамотности как одна из задач современного образования.</w:t>
      </w:r>
    </w:p>
    <w:p w:rsidR="004F478B" w:rsidRPr="00C40A83" w:rsidRDefault="004F478B" w:rsidP="00E10AF1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40A83">
        <w:rPr>
          <w:rFonts w:ascii="Times New Roman" w:hAnsi="Times New Roman" w:cs="Times New Roman"/>
          <w:sz w:val="28"/>
          <w:szCs w:val="28"/>
        </w:rPr>
        <w:t xml:space="preserve">4. 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к внедрению новых ФГОС, как инструмента реализации образовательной политики РФ. </w:t>
      </w:r>
    </w:p>
    <w:p w:rsidR="004F478B" w:rsidRPr="00C40A83" w:rsidRDefault="004F478B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>Решения педсоветов носили конкретный характер, соответствовали выводам и предложениям, содержащимся в выступлениях по обсуждаемым вопросам, определялись сроки исполнения решений.</w:t>
      </w:r>
    </w:p>
    <w:p w:rsidR="004F478B" w:rsidRPr="00C40A83" w:rsidRDefault="004F478B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F478B" w:rsidRPr="00C40A83" w:rsidRDefault="004F478B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u w:val="single"/>
        </w:rPr>
        <w:t>Выводы:</w:t>
      </w:r>
      <w:r w:rsidRPr="00C40A83">
        <w:rPr>
          <w:rFonts w:ascii="Times New Roman" w:hAnsi="Times New Roman" w:cs="Times New Roman"/>
          <w:sz w:val="28"/>
          <w:szCs w:val="28"/>
        </w:rPr>
        <w:t xml:space="preserve"> на заседаниях педсоветов рассматривались и решались проблемы повышения профессионального мастерства учителей в тесной связи с результатами учебно-воспитательного процесса, заслушивались выступления учителей с материалами из опыта работы. В школе сложилась система отбора проблем для изучения и подготовки педсоветов, учитывающая приоритетные направления деятельности педагогического коллектива и социального заказа. </w:t>
      </w:r>
    </w:p>
    <w:p w:rsidR="004F478B" w:rsidRPr="00C40A83" w:rsidRDefault="004F478B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F478B" w:rsidRPr="00C40A83" w:rsidRDefault="004F478B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u w:val="single"/>
        </w:rPr>
        <w:t>Рекомендации</w:t>
      </w:r>
      <w:r w:rsidRPr="00C40A8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40A83">
        <w:rPr>
          <w:rFonts w:ascii="Times New Roman" w:hAnsi="Times New Roman" w:cs="Times New Roman"/>
          <w:sz w:val="28"/>
          <w:szCs w:val="28"/>
        </w:rPr>
        <w:t xml:space="preserve"> в 2022-2023 учебном году продолжить использование нестандартных форм проведения педсоветов.</w:t>
      </w:r>
    </w:p>
    <w:p w:rsidR="004F478B" w:rsidRPr="00C40A83" w:rsidRDefault="004F478B" w:rsidP="00E10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F478B" w:rsidRPr="00C40A83" w:rsidRDefault="004F478B" w:rsidP="00E10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F478B" w:rsidRPr="00C40A83" w:rsidRDefault="004F478B" w:rsidP="00E10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Работа методического совета школы</w:t>
      </w:r>
    </w:p>
    <w:p w:rsidR="004F478B" w:rsidRPr="00C40A83" w:rsidRDefault="004F478B" w:rsidP="00E10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F478B" w:rsidRPr="00C40A83" w:rsidRDefault="004F478B" w:rsidP="00E10A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Ведущая роль в управлении методической работой в школе принадлежит методическому совету - совещательн</w:t>
      </w:r>
      <w:r w:rsidRPr="00C40A83">
        <w:rPr>
          <w:rFonts w:ascii="Times New Roman" w:hAnsi="Times New Roman" w:cs="Times New Roman"/>
          <w:spacing w:val="-1"/>
          <w:sz w:val="28"/>
          <w:szCs w:val="28"/>
          <w:lang w:val="tt-RU" w:eastAsia="ar-SA"/>
        </w:rPr>
        <w:t xml:space="preserve">ому </w:t>
      </w:r>
      <w:r w:rsidRPr="00C40A83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и коллегиальн</w:t>
      </w:r>
      <w:r w:rsidRPr="00C40A83">
        <w:rPr>
          <w:rFonts w:ascii="Times New Roman" w:hAnsi="Times New Roman" w:cs="Times New Roman"/>
          <w:spacing w:val="-1"/>
          <w:sz w:val="28"/>
          <w:szCs w:val="28"/>
          <w:lang w:val="tt-RU" w:eastAsia="ar-SA"/>
        </w:rPr>
        <w:t>ому</w:t>
      </w:r>
      <w:r w:rsidRPr="00C40A83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орган</w:t>
      </w:r>
      <w:r w:rsidRPr="00C40A83">
        <w:rPr>
          <w:rFonts w:ascii="Times New Roman" w:hAnsi="Times New Roman" w:cs="Times New Roman"/>
          <w:spacing w:val="-1"/>
          <w:sz w:val="28"/>
          <w:szCs w:val="28"/>
          <w:lang w:val="tt-RU" w:eastAsia="ar-SA"/>
        </w:rPr>
        <w:t>у</w:t>
      </w:r>
      <w:r w:rsidRPr="00C40A83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 при педагогическом совете, который организует, направляет работу учителей, создает условия для развития их творчества. Работа методсовета осуществляется  на основе годового плана. </w:t>
      </w:r>
    </w:p>
    <w:p w:rsidR="004F478B" w:rsidRPr="00C40A83" w:rsidRDefault="004F478B" w:rsidP="00E10A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pacing w:val="-1"/>
          <w:sz w:val="28"/>
          <w:szCs w:val="28"/>
          <w:lang w:eastAsia="ar-SA"/>
        </w:rPr>
        <w:t>Методический совет координирует  профессиональную деятельность всего педагогического коллектива   школы, школьных методических объединений.</w:t>
      </w:r>
    </w:p>
    <w:p w:rsidR="004F478B" w:rsidRPr="00C40A83" w:rsidRDefault="004F478B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Методический совет школы возглавляет </w:t>
      </w:r>
      <w:r>
        <w:rPr>
          <w:rFonts w:ascii="Times New Roman" w:hAnsi="Times New Roman" w:cs="Times New Roman"/>
          <w:sz w:val="28"/>
          <w:szCs w:val="28"/>
          <w:lang w:eastAsia="ar-SA"/>
        </w:rPr>
        <w:t>д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>иректор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школы и методист Душина Л.В.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 В него входят творческие педагоги. </w:t>
      </w:r>
    </w:p>
    <w:p w:rsidR="004F478B" w:rsidRPr="00C40A83" w:rsidRDefault="004F478B" w:rsidP="00E10AF1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Особое внимание уделялось вопросам введения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обновленных 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   ФГОС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НОО и ООО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. Были проведены семинары и педсовет, где обсуждались эти вопросы. </w:t>
      </w:r>
    </w:p>
    <w:p w:rsidR="004F478B" w:rsidRPr="00C40A83" w:rsidRDefault="004F478B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Вывод:</w:t>
      </w: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>вся деятельность методического совета способствовала росту педагогического мастерства учителя, повышению качества образовательного процесса. Следует отметить разнообразные формы проведения заседаний методического совета, важность рассматриваемых вопросов, включение в работу методического совета  творчески работающих педагогов. План работы методического совета на 2021-2022 учебный год выполнен.</w:t>
      </w:r>
    </w:p>
    <w:p w:rsidR="004F478B" w:rsidRPr="00C40A83" w:rsidRDefault="004F478B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</w:p>
    <w:p w:rsidR="004F478B" w:rsidRPr="00C40A83" w:rsidRDefault="004F478B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</w:p>
    <w:p w:rsidR="004F478B" w:rsidRPr="00C40A83" w:rsidRDefault="004F478B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</w:p>
    <w:p w:rsidR="004F478B" w:rsidRPr="00C40A83" w:rsidRDefault="004F478B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Рекомендации:</w:t>
      </w:r>
    </w:p>
    <w:p w:rsidR="004F478B" w:rsidRPr="00C40A83" w:rsidRDefault="004F478B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</w:p>
    <w:p w:rsidR="004F478B" w:rsidRPr="00C40A83" w:rsidRDefault="004F478B" w:rsidP="00E10AF1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Продолжить осуществлять координацию действий методических объединений и творческих групп по различным инновационным направлениям через работу методического совета.</w:t>
      </w:r>
    </w:p>
    <w:p w:rsidR="004F478B" w:rsidRPr="00C40A83" w:rsidRDefault="004F478B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4F478B" w:rsidRPr="00C40A83" w:rsidRDefault="004F478B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Работа школьных методических объединений</w:t>
      </w:r>
    </w:p>
    <w:p w:rsidR="004F478B" w:rsidRPr="00C40A83" w:rsidRDefault="004F478B" w:rsidP="00E10AF1">
      <w:pPr>
        <w:tabs>
          <w:tab w:val="left" w:pos="198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478B" w:rsidRPr="00C40A83" w:rsidRDefault="004F478B" w:rsidP="00E10AF1">
      <w:pPr>
        <w:tabs>
          <w:tab w:val="left" w:pos="1980"/>
        </w:tabs>
        <w:spacing w:after="0"/>
        <w:ind w:firstLine="680"/>
        <w:jc w:val="both"/>
        <w:rPr>
          <w:b/>
          <w:bCs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Главными звеньями в структуре методической службы школы являются школьные методические объ</w:t>
      </w:r>
      <w:r>
        <w:rPr>
          <w:rFonts w:ascii="Times New Roman" w:hAnsi="Times New Roman" w:cs="Times New Roman"/>
          <w:sz w:val="28"/>
          <w:szCs w:val="28"/>
          <w:lang w:eastAsia="ar-SA"/>
        </w:rPr>
        <w:t>единения. В школе сформировано одно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 школьн</w:t>
      </w:r>
      <w:r>
        <w:rPr>
          <w:rFonts w:ascii="Times New Roman" w:hAnsi="Times New Roman" w:cs="Times New Roman"/>
          <w:sz w:val="28"/>
          <w:szCs w:val="28"/>
          <w:lang w:eastAsia="ar-SA"/>
        </w:rPr>
        <w:t>ое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методическ</w:t>
      </w:r>
      <w:r>
        <w:rPr>
          <w:rFonts w:ascii="Times New Roman" w:hAnsi="Times New Roman" w:cs="Times New Roman"/>
          <w:sz w:val="28"/>
          <w:szCs w:val="28"/>
          <w:lang w:eastAsia="ar-SA"/>
        </w:rPr>
        <w:t>ое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  <w:lang w:eastAsia="ar-SA"/>
        </w:rPr>
        <w:t>е классных руководителей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>,   котор</w:t>
      </w:r>
      <w:r>
        <w:rPr>
          <w:rFonts w:ascii="Times New Roman" w:hAnsi="Times New Roman" w:cs="Times New Roman"/>
          <w:sz w:val="28"/>
          <w:szCs w:val="28"/>
          <w:lang w:eastAsia="ar-SA"/>
        </w:rPr>
        <w:t>ое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работает над своей методической темой, связанной с темой школы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F478B" w:rsidRPr="00C40A83" w:rsidRDefault="004F478B" w:rsidP="00E10AF1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F478B" w:rsidRPr="00C40A83" w:rsidRDefault="004F478B" w:rsidP="00E10A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В своей деятельности школьные МО ориентируются на организацию методической помощи учителю. </w:t>
      </w:r>
    </w:p>
    <w:p w:rsidR="004F478B" w:rsidRPr="00C40A83" w:rsidRDefault="004F478B" w:rsidP="00E10AF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Методическое</w:t>
      </w:r>
      <w:r w:rsidRPr="00C40A83">
        <w:rPr>
          <w:rFonts w:ascii="Times New Roman" w:hAnsi="Times New Roman" w:cs="Times New Roman"/>
          <w:sz w:val="28"/>
          <w:szCs w:val="28"/>
        </w:rPr>
        <w:t xml:space="preserve">   объединени</w:t>
      </w:r>
      <w:r>
        <w:rPr>
          <w:rFonts w:ascii="Times New Roman" w:hAnsi="Times New Roman" w:cs="Times New Roman"/>
          <w:sz w:val="28"/>
          <w:szCs w:val="28"/>
        </w:rPr>
        <w:t>е   работало</w:t>
      </w:r>
      <w:r w:rsidRPr="00C40A83">
        <w:rPr>
          <w:rFonts w:ascii="Times New Roman" w:hAnsi="Times New Roman" w:cs="Times New Roman"/>
          <w:sz w:val="28"/>
          <w:szCs w:val="28"/>
        </w:rPr>
        <w:t xml:space="preserve">   удовлетворительно,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C40A83">
        <w:rPr>
          <w:rFonts w:ascii="Times New Roman" w:hAnsi="Times New Roman" w:cs="Times New Roman"/>
          <w:sz w:val="28"/>
          <w:szCs w:val="28"/>
        </w:rPr>
        <w:t xml:space="preserve">проведено   4-6   заседаний,  на   которых   рассматривались   как   теоретические вопросы, так   и   практические, связанные   с   темой   школы, с   практикой   обучения и  воспитания  школьников. </w:t>
      </w:r>
    </w:p>
    <w:p w:rsidR="004F478B" w:rsidRPr="00C40A83" w:rsidRDefault="004F478B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F478B" w:rsidRPr="00C40A83" w:rsidRDefault="004F478B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F478B" w:rsidRPr="00C40A83" w:rsidRDefault="004F478B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Выводы: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4F478B" w:rsidRPr="00C40A83" w:rsidRDefault="004F478B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- методическая тема школа и вытекающие из нее темы школьных МО  соответствуют основным задачам, стоящим перед школой; </w:t>
      </w:r>
    </w:p>
    <w:p w:rsidR="004F478B" w:rsidRPr="00C40A83" w:rsidRDefault="004F478B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- тематика заседаний отражает основные проблемы, стоящие перед педагогами школы; заседания тщательно подготовлены и продуманы;  выступления и выводы основывались на  анализе, практических результатах, позволяющих сделать методические обобщения;</w:t>
      </w:r>
    </w:p>
    <w:p w:rsidR="004F478B" w:rsidRPr="00C40A83" w:rsidRDefault="004F478B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на заседаниях Ш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>МО рассматривались  вопросы, связанные с  изучением  и применением новых технологий;</w:t>
      </w:r>
    </w:p>
    <w:p w:rsidR="004F478B" w:rsidRPr="00C40A83" w:rsidRDefault="004F478B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школьным 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>МО проводился анализ контрольных работ, намечались ориентиры  по устранению выявленных пробелов в знаниях учащихся;</w:t>
      </w:r>
    </w:p>
    <w:p w:rsidR="004F478B" w:rsidRPr="00C40A83" w:rsidRDefault="004F478B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- в рамках работы методических объединений проводились открытые уроки, внеклассные мероприятия по предметам, обобщался  и распространялся опыт творчески работающих учителей. </w:t>
      </w:r>
    </w:p>
    <w:p w:rsidR="004F478B" w:rsidRPr="00C40A83" w:rsidRDefault="004F478B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F478B" w:rsidRPr="00C40A83" w:rsidRDefault="004F478B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Рекомендации:</w:t>
      </w:r>
    </w:p>
    <w:p w:rsidR="004F478B" w:rsidRPr="00C40A83" w:rsidRDefault="004F478B" w:rsidP="00E10AF1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Всем учителям совершенствовать свое педагогическое мастерство по овладению новыми образовательными технологиями.</w:t>
      </w:r>
    </w:p>
    <w:p w:rsidR="004F478B" w:rsidRPr="00C40A83" w:rsidRDefault="004F478B" w:rsidP="00E10AF1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Руководителю Ш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>МО  активнее выявлять, обобщать и распространять опыт творчески работающих учителей.</w:t>
      </w:r>
    </w:p>
    <w:p w:rsidR="004F478B" w:rsidRPr="00C40A83" w:rsidRDefault="004F478B" w:rsidP="00E10A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4F478B" w:rsidRPr="00C40A83" w:rsidRDefault="004F478B" w:rsidP="00E10A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Методическая работа </w:t>
      </w:r>
    </w:p>
    <w:p w:rsidR="004F478B" w:rsidRPr="00C40A83" w:rsidRDefault="004F478B" w:rsidP="00E10AF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по повышению профессионального мастерства педагогов</w:t>
      </w:r>
    </w:p>
    <w:p w:rsidR="004F478B" w:rsidRPr="00C40A83" w:rsidRDefault="004F478B" w:rsidP="00E10A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F478B" w:rsidRPr="00C40A83" w:rsidRDefault="004F478B" w:rsidP="00E10A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ab/>
        <w:t>Существуют различные формы для повышения профессионального мастерства педагогов: семинары, методические совещания, открытые уроки и внеурочные занятия, мастер-классы, обмен опытом работы,   индивидуальные беседы по организации и проведению уроков и т.д.</w:t>
      </w:r>
    </w:p>
    <w:p w:rsidR="004F478B" w:rsidRPr="00C40A83" w:rsidRDefault="004F478B" w:rsidP="00E10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>На различных Интернет-сайтах учителя публиковали свои методические разработки.</w:t>
      </w:r>
    </w:p>
    <w:p w:rsidR="004F478B" w:rsidRPr="00C40A83" w:rsidRDefault="004F478B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Выводы:</w:t>
      </w:r>
    </w:p>
    <w:p w:rsidR="004F478B" w:rsidRPr="00C40A83" w:rsidRDefault="004F478B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-  учителя недостаточно активны в  профессиональных конкурсах разного уровня.</w:t>
      </w:r>
    </w:p>
    <w:p w:rsidR="004F478B" w:rsidRPr="00C40A83" w:rsidRDefault="004F478B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Рекомендации: </w:t>
      </w:r>
    </w:p>
    <w:p w:rsidR="004F478B" w:rsidRPr="00C40A83" w:rsidRDefault="004F478B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1.Всем учителям совершенствовать самообразовательную деятельность через изучение теоретического и методического материала, посещение уроков коллег, а также активное участие в семинарах, конференциях, профессиональных конкурсах разного уровня.</w:t>
      </w:r>
    </w:p>
    <w:p w:rsidR="004F478B" w:rsidRPr="00C40A83" w:rsidRDefault="004F478B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478B" w:rsidRPr="00C40A83" w:rsidRDefault="004F478B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Курсовая подготовка</w:t>
      </w:r>
    </w:p>
    <w:p w:rsidR="004F478B" w:rsidRPr="00C40A83" w:rsidRDefault="004F478B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4F478B" w:rsidRPr="00C40A83" w:rsidRDefault="004F478B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</w:rPr>
        <w:t xml:space="preserve">        На основании  п. 5 ст. 47 Федерального  закона Российской Федерации от 29 декабря 2012 года № 273 – ФЗ  «Об образовании в Российской Федерации» педагог обязан проходить курсы повышения квалификации один раз в три года.</w:t>
      </w:r>
    </w:p>
    <w:p w:rsidR="004F478B" w:rsidRPr="00C40A83" w:rsidRDefault="004F478B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>На основании самоанализа педагогической деятельности и заявленной темы самообразования педагогических работников школы определяется необходимость в курсовой переподготовке педагогов.</w:t>
      </w:r>
    </w:p>
    <w:p w:rsidR="004F478B" w:rsidRPr="00C40A83" w:rsidRDefault="004F478B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 перспективный план повышения квалификации. </w:t>
      </w:r>
    </w:p>
    <w:p w:rsidR="004F478B" w:rsidRPr="00C40A83" w:rsidRDefault="004F478B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В течение учебного года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все 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>учителя прошли  курсовую и профессиональную переподготовку:</w:t>
      </w:r>
    </w:p>
    <w:p w:rsidR="004F478B" w:rsidRPr="00C40A83" w:rsidRDefault="004F478B" w:rsidP="00E10AF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C40A83">
        <w:rPr>
          <w:rFonts w:ascii="Times New Roman" w:hAnsi="Times New Roman" w:cs="Times New Roman"/>
          <w:sz w:val="28"/>
          <w:szCs w:val="28"/>
        </w:rPr>
        <w:t>Педагоги школы  в течение учебного года  принимали активное участие в вебинарах по различным направлениям.</w:t>
      </w:r>
    </w:p>
    <w:p w:rsidR="004F478B" w:rsidRPr="00C40A83" w:rsidRDefault="004F478B" w:rsidP="00E10AF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Многие</w:t>
      </w:r>
      <w:r w:rsidRPr="00C40A83">
        <w:rPr>
          <w:rFonts w:ascii="Times New Roman" w:hAnsi="Times New Roman" w:cs="Times New Roman"/>
          <w:sz w:val="28"/>
          <w:szCs w:val="28"/>
        </w:rPr>
        <w:t xml:space="preserve">  учителя зарегистрированы на информационно-образовательном портале «Российская электронная школа», что обеспечивает учителям свободный доступ к передовым педагогическим технологиям, лучшим педагогическим практикам.</w:t>
      </w:r>
    </w:p>
    <w:p w:rsidR="004F478B" w:rsidRPr="00C40A83" w:rsidRDefault="004F478B" w:rsidP="00E10AF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Душина Л.В. и Рыжих Н.А. вошли в топ лидеров</w:t>
      </w:r>
      <w:r w:rsidRPr="00C40A83">
        <w:rPr>
          <w:rFonts w:ascii="Times New Roman" w:hAnsi="Times New Roman" w:cs="Times New Roman"/>
          <w:sz w:val="28"/>
          <w:szCs w:val="28"/>
        </w:rPr>
        <w:t xml:space="preserve"> учителей своей образовательной организации, использующих современные технологии обучения и заняли 1 место в программе «Активный учитель» платформы Учи.ру.</w:t>
      </w:r>
    </w:p>
    <w:p w:rsidR="004F478B" w:rsidRPr="00C40A83" w:rsidRDefault="004F478B" w:rsidP="00E10AF1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A83">
        <w:rPr>
          <w:rFonts w:ascii="Times New Roman" w:hAnsi="Times New Roman" w:cs="Times New Roman"/>
          <w:sz w:val="28"/>
          <w:szCs w:val="28"/>
        </w:rPr>
        <w:tab/>
      </w:r>
    </w:p>
    <w:p w:rsidR="004F478B" w:rsidRPr="00C40A83" w:rsidRDefault="004F478B" w:rsidP="00E10AF1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70DE">
        <w:rPr>
          <w:rFonts w:ascii="Times New Roman" w:hAnsi="Times New Roman" w:cs="Times New Roman"/>
          <w:bCs/>
          <w:sz w:val="28"/>
          <w:szCs w:val="28"/>
        </w:rPr>
        <w:t>Рыжих Н.А., Жидких Л.А., Туркина Л.В.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0A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работали в районных комиссиях по проверке ВСОШ</w:t>
      </w:r>
      <w:r w:rsidRPr="00C40A83">
        <w:rPr>
          <w:rFonts w:ascii="Times New Roman" w:hAnsi="Times New Roman" w:cs="Times New Roman"/>
          <w:sz w:val="28"/>
          <w:szCs w:val="28"/>
        </w:rPr>
        <w:t xml:space="preserve">  по русскому языку,</w:t>
      </w:r>
      <w:r>
        <w:rPr>
          <w:rFonts w:ascii="Times New Roman" w:hAnsi="Times New Roman" w:cs="Times New Roman"/>
          <w:sz w:val="28"/>
          <w:szCs w:val="28"/>
        </w:rPr>
        <w:t xml:space="preserve"> истории, обществознанию и физической культуре.</w:t>
      </w:r>
      <w:r w:rsidRPr="00C40A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78B" w:rsidRPr="00C40A83" w:rsidRDefault="004F478B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Выводы: 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курсовая подготовка по предметным областям пройдена учителями в необходимые сроки. </w:t>
      </w:r>
    </w:p>
    <w:p w:rsidR="004F478B" w:rsidRPr="00C40A83" w:rsidRDefault="004F478B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Рекомендации: </w:t>
      </w:r>
    </w:p>
    <w:p w:rsidR="004F478B" w:rsidRPr="00C40A83" w:rsidRDefault="004F478B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1.Продолжить работу по организации курсовой переподготовки учителей.</w:t>
      </w:r>
    </w:p>
    <w:p w:rsidR="004F478B" w:rsidRPr="00C40A83" w:rsidRDefault="004F478B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F478B" w:rsidRDefault="004F478B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F478B" w:rsidRPr="00C40A83" w:rsidRDefault="004F478B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Аттестация педагогических работников</w:t>
      </w:r>
    </w:p>
    <w:p w:rsidR="004F478B" w:rsidRPr="00C40A83" w:rsidRDefault="004F478B" w:rsidP="00E10AF1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F478B" w:rsidRPr="00C40A83" w:rsidRDefault="004F478B" w:rsidP="00E1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Аттестация педагогических кадров играет важную роль в управлении образовательным процессом. Так как это комплексная оценка уровня квалификации, педагогического профессионализма и продуктивности деятельности работников школы. 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ab/>
        <w:t>В 2021 – 2022 учебном году 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аявление на присвоение 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 первой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квалификационной категории подали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 В течение года они  успешно прошли процедуру аттестации и получили заявленные категории. </w:t>
      </w:r>
    </w:p>
    <w:p w:rsidR="004F478B" w:rsidRPr="00C40A83" w:rsidRDefault="004F478B" w:rsidP="00E10A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На 1 июля 2022  года  в педагогическом коллективе школы 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 учителей  имеют 1 ква</w:t>
      </w:r>
      <w:r>
        <w:rPr>
          <w:rFonts w:ascii="Times New Roman" w:hAnsi="Times New Roman" w:cs="Times New Roman"/>
          <w:sz w:val="28"/>
          <w:szCs w:val="28"/>
          <w:lang w:eastAsia="ru-RU"/>
        </w:rPr>
        <w:t>лификационную категорию</w:t>
      </w:r>
    </w:p>
    <w:p w:rsidR="004F478B" w:rsidRPr="00C40A83" w:rsidRDefault="004F478B" w:rsidP="00E10A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В школе имеется педагог-психолог – </w:t>
      </w:r>
      <w:r>
        <w:rPr>
          <w:rFonts w:ascii="Times New Roman" w:hAnsi="Times New Roman" w:cs="Times New Roman"/>
          <w:sz w:val="28"/>
          <w:szCs w:val="28"/>
          <w:lang w:eastAsia="ru-RU"/>
        </w:rPr>
        <w:t>Душина Л.В.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прошедшая профессиональную переподготовку</w:t>
      </w:r>
      <w:r w:rsidRPr="00C40A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478B" w:rsidRPr="00C40A83" w:rsidRDefault="004F478B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Выводы</w:t>
      </w:r>
      <w:r w:rsidRPr="00C40A83">
        <w:rPr>
          <w:rFonts w:ascii="Times New Roman" w:hAnsi="Times New Roman" w:cs="Times New Roman"/>
          <w:sz w:val="28"/>
          <w:szCs w:val="28"/>
          <w:u w:val="single"/>
          <w:lang w:eastAsia="ar-SA"/>
        </w:rPr>
        <w:t>: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анализ проведения аттестации в 2021-2022 учебном году показал, что аттестация педагогических прошла в установленные сроки и в соответствии с нормативными документами, регламентирующими и обеспечивающими аттестацию руководящих и педагогических работников.</w:t>
      </w:r>
    </w:p>
    <w:p w:rsidR="004F478B" w:rsidRPr="00C40A83" w:rsidRDefault="004F478B" w:rsidP="00E10AF1">
      <w:pPr>
        <w:tabs>
          <w:tab w:val="left" w:pos="43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Рекомендации: </w:t>
      </w:r>
    </w:p>
    <w:p w:rsidR="004F478B" w:rsidRPr="00C40A83" w:rsidRDefault="004F478B" w:rsidP="00E10AF1">
      <w:pPr>
        <w:tabs>
          <w:tab w:val="left" w:pos="43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1.Администрации школы продолжить системную работу по аттестации руководящих и педагогических работников школы.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4F478B" w:rsidRPr="00C40A83" w:rsidRDefault="004F478B" w:rsidP="00E10AF1">
      <w:pPr>
        <w:tabs>
          <w:tab w:val="left" w:pos="786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F478B" w:rsidRPr="00C40A83" w:rsidRDefault="004F478B" w:rsidP="00E10AF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C40A83">
        <w:rPr>
          <w:rFonts w:ascii="Times New Roman" w:hAnsi="Times New Roman" w:cs="Times New Roman"/>
          <w:sz w:val="28"/>
          <w:szCs w:val="28"/>
        </w:rPr>
        <w:t>анализ итогов методической работы школы за 2021-22 учебный год показывает:</w:t>
      </w:r>
    </w:p>
    <w:p w:rsidR="004F478B" w:rsidRPr="00C40A83" w:rsidRDefault="004F478B" w:rsidP="00E10AF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1. М</w:t>
      </w:r>
      <w:r w:rsidRPr="00C40A83">
        <w:rPr>
          <w:rFonts w:ascii="Times New Roman" w:hAnsi="Times New Roman" w:cs="Times New Roman"/>
          <w:sz w:val="28"/>
          <w:szCs w:val="28"/>
        </w:rPr>
        <w:t>етодическая тема школы и вытекающие из нее темы МО соответствуют основным задачам, стоящим перед школой.</w:t>
      </w:r>
    </w:p>
    <w:p w:rsidR="004F478B" w:rsidRPr="00C40A83" w:rsidRDefault="004F478B" w:rsidP="00E10AF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C40A83">
        <w:rPr>
          <w:rFonts w:ascii="Times New Roman" w:hAnsi="Times New Roman" w:cs="Times New Roman"/>
          <w:sz w:val="28"/>
          <w:szCs w:val="28"/>
        </w:rPr>
        <w:t xml:space="preserve"> Тематика заседаний МО, педагогических советов, отражали основные актуальные вопросы, которые стремится решать педагогический коллектив школы.</w:t>
      </w:r>
    </w:p>
    <w:p w:rsidR="004F478B" w:rsidRPr="00C40A83" w:rsidRDefault="004F478B" w:rsidP="00E10A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0A83">
        <w:rPr>
          <w:rFonts w:ascii="Times New Roman" w:hAnsi="Times New Roman" w:cs="Times New Roman"/>
          <w:sz w:val="28"/>
          <w:szCs w:val="28"/>
        </w:rPr>
        <w:t>. Поставленные задачи методической работы на 2021/22 учебный год в основном были выполнены</w:t>
      </w:r>
    </w:p>
    <w:p w:rsidR="004F478B" w:rsidRPr="00C40A83" w:rsidRDefault="004F478B" w:rsidP="00E10A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Вместе с тем в работе имелись следующие недостатки:</w:t>
      </w:r>
    </w:p>
    <w:p w:rsidR="004F478B" w:rsidRPr="00C40A83" w:rsidRDefault="004F478B" w:rsidP="00E10AF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5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1.Недостаточно активно велась работа учителей по представлению собственного педагогического опыта и изучению опыта коллег.</w:t>
      </w:r>
    </w:p>
    <w:p w:rsidR="004F478B" w:rsidRPr="00C40A83" w:rsidRDefault="004F478B" w:rsidP="00E10AF1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C40A83">
        <w:rPr>
          <w:rFonts w:ascii="Times New Roman" w:hAnsi="Times New Roman" w:cs="Times New Roman"/>
          <w:sz w:val="28"/>
          <w:szCs w:val="28"/>
        </w:rPr>
        <w:t xml:space="preserve"> Недостаточно активное включение и участие педагогов школы в профессиональных конкурсах</w:t>
      </w:r>
    </w:p>
    <w:p w:rsidR="004F478B" w:rsidRPr="00C40A83" w:rsidRDefault="004F478B" w:rsidP="00E10AF1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3. Малое количество  учителей имеют публикации в методических сборниках.</w:t>
      </w:r>
    </w:p>
    <w:p w:rsidR="004F478B" w:rsidRPr="00C40A83" w:rsidRDefault="004F478B" w:rsidP="00E10AF1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Рекомендации:</w:t>
      </w:r>
    </w:p>
    <w:p w:rsidR="004F478B" w:rsidRPr="00C40A83" w:rsidRDefault="004F478B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1. Ад</w:t>
      </w:r>
      <w:r>
        <w:rPr>
          <w:rFonts w:ascii="Times New Roman" w:hAnsi="Times New Roman" w:cs="Times New Roman"/>
          <w:sz w:val="28"/>
          <w:szCs w:val="28"/>
          <w:lang w:eastAsia="ar-SA"/>
        </w:rPr>
        <w:t>министрации школы, руководителю Ш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>МО продолжить работу по повышению роста профессионального уровня педагогов.</w:t>
      </w:r>
    </w:p>
    <w:p w:rsidR="004F478B" w:rsidRPr="00C40A83" w:rsidRDefault="004F478B" w:rsidP="00E10AF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0A83">
        <w:rPr>
          <w:rFonts w:ascii="Times New Roman" w:hAnsi="Times New Roman" w:cs="Times New Roman"/>
          <w:sz w:val="28"/>
          <w:szCs w:val="28"/>
          <w:lang w:eastAsia="ar-SA"/>
        </w:rPr>
        <w:t>2. Администрации школы, руководителям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ШМ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>О привлекать педагогов к участию в очных профессиональных конкурсах.</w:t>
      </w:r>
    </w:p>
    <w:p w:rsidR="004F478B" w:rsidRDefault="004F478B" w:rsidP="002560F9">
      <w:pPr>
        <w:spacing w:after="0" w:line="240" w:lineRule="auto"/>
        <w:ind w:firstLine="709"/>
        <w:jc w:val="both"/>
      </w:pPr>
      <w:r w:rsidRPr="00C40A83">
        <w:rPr>
          <w:rFonts w:ascii="Times New Roman" w:hAnsi="Times New Roman" w:cs="Times New Roman"/>
          <w:sz w:val="28"/>
          <w:szCs w:val="28"/>
        </w:rPr>
        <w:t>3.</w:t>
      </w:r>
      <w:r w:rsidRPr="00C40A83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школы</w:t>
      </w:r>
      <w:r w:rsidRPr="00C40A83">
        <w:rPr>
          <w:rFonts w:ascii="Times New Roman" w:hAnsi="Times New Roman" w:cs="Times New Roman"/>
          <w:sz w:val="28"/>
          <w:szCs w:val="28"/>
        </w:rPr>
        <w:t xml:space="preserve"> усилить контроль за работой педагогов по самообразованию, взаимопосещению уроков, мероприятий разного уровня с целью обмена опытом.</w:t>
      </w:r>
    </w:p>
    <w:sectPr w:rsidR="004F478B" w:rsidSect="00836B47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0A58C2"/>
    <w:multiLevelType w:val="hybridMultilevel"/>
    <w:tmpl w:val="8CE6DFFE"/>
    <w:lvl w:ilvl="0" w:tplc="AECAF33E">
      <w:start w:val="3"/>
      <w:numFmt w:val="decimal"/>
      <w:pStyle w:val="Heading1"/>
      <w:lvlText w:val="%1.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1D140A28">
      <w:start w:val="1"/>
      <w:numFmt w:val="lowerLetter"/>
      <w:lvlText w:val="%2"/>
      <w:lvlJc w:val="left"/>
      <w:pPr>
        <w:ind w:left="3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046A9C22">
      <w:start w:val="1"/>
      <w:numFmt w:val="lowerRoman"/>
      <w:lvlText w:val="%3"/>
      <w:lvlJc w:val="left"/>
      <w:pPr>
        <w:ind w:left="3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4B78961A">
      <w:start w:val="1"/>
      <w:numFmt w:val="decimal"/>
      <w:lvlText w:val="%4"/>
      <w:lvlJc w:val="left"/>
      <w:pPr>
        <w:ind w:left="4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F2E6F0D0">
      <w:start w:val="1"/>
      <w:numFmt w:val="lowerLetter"/>
      <w:lvlText w:val="%5"/>
      <w:lvlJc w:val="left"/>
      <w:pPr>
        <w:ind w:left="5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E9CA691E">
      <w:start w:val="1"/>
      <w:numFmt w:val="lowerRoman"/>
      <w:lvlText w:val="%6"/>
      <w:lvlJc w:val="left"/>
      <w:pPr>
        <w:ind w:left="6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3A0C5782">
      <w:start w:val="1"/>
      <w:numFmt w:val="decimal"/>
      <w:lvlText w:val="%7"/>
      <w:lvlJc w:val="left"/>
      <w:pPr>
        <w:ind w:left="67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A9C69EC8">
      <w:start w:val="1"/>
      <w:numFmt w:val="lowerLetter"/>
      <w:lvlText w:val="%8"/>
      <w:lvlJc w:val="left"/>
      <w:pPr>
        <w:ind w:left="74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F552156C">
      <w:start w:val="1"/>
      <w:numFmt w:val="lowerRoman"/>
      <w:lvlText w:val="%9"/>
      <w:lvlJc w:val="left"/>
      <w:pPr>
        <w:ind w:left="8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2">
    <w:nsid w:val="088E7094"/>
    <w:multiLevelType w:val="hybridMultilevel"/>
    <w:tmpl w:val="39F4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9C12C54"/>
    <w:multiLevelType w:val="hybridMultilevel"/>
    <w:tmpl w:val="BC48A8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477510"/>
    <w:multiLevelType w:val="hybridMultilevel"/>
    <w:tmpl w:val="E8C0A628"/>
    <w:lvl w:ilvl="0" w:tplc="67A2374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255B30"/>
    <w:multiLevelType w:val="multilevel"/>
    <w:tmpl w:val="2368CD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AF1"/>
    <w:rsid w:val="00044DB2"/>
    <w:rsid w:val="00220E7C"/>
    <w:rsid w:val="002560F9"/>
    <w:rsid w:val="00442539"/>
    <w:rsid w:val="004447C8"/>
    <w:rsid w:val="004F478B"/>
    <w:rsid w:val="005970DE"/>
    <w:rsid w:val="00836B47"/>
    <w:rsid w:val="008D5B40"/>
    <w:rsid w:val="00A917FE"/>
    <w:rsid w:val="00BF2C14"/>
    <w:rsid w:val="00C40A83"/>
    <w:rsid w:val="00E10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AF1"/>
    <w:pPr>
      <w:spacing w:after="200" w:line="276" w:lineRule="auto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836B47"/>
    <w:pPr>
      <w:keepNext/>
      <w:keepLines/>
      <w:numPr>
        <w:numId w:val="6"/>
      </w:numPr>
      <w:spacing w:after="106" w:line="256" w:lineRule="auto"/>
      <w:ind w:left="2327" w:right="2051" w:hanging="10"/>
      <w:jc w:val="center"/>
      <w:outlineLvl w:val="0"/>
    </w:pPr>
    <w:rPr>
      <w:rFonts w:ascii="Times New Roman" w:eastAsia="Calibri" w:hAnsi="Times New Roman" w:cs="Times New Roman"/>
      <w:b/>
      <w:color w:val="000000"/>
      <w:sz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A8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ListParagraph1">
    <w:name w:val="List Paragraph1"/>
    <w:basedOn w:val="Normal"/>
    <w:uiPriority w:val="99"/>
    <w:rsid w:val="00E10AF1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andard">
    <w:name w:val="Standard"/>
    <w:uiPriority w:val="99"/>
    <w:rsid w:val="00E10AF1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lang w:eastAsia="en-US"/>
    </w:rPr>
  </w:style>
  <w:style w:type="paragraph" w:customStyle="1" w:styleId="Default">
    <w:name w:val="Default"/>
    <w:uiPriority w:val="99"/>
    <w:rsid w:val="00E10AF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NoSpacing">
    <w:name w:val="No Spacing"/>
    <w:aliases w:val="Без интервала1,основа,Без интервала11"/>
    <w:link w:val="NoSpacingChar"/>
    <w:uiPriority w:val="99"/>
    <w:qFormat/>
    <w:rsid w:val="00E10AF1"/>
    <w:rPr>
      <w:lang w:eastAsia="en-US"/>
    </w:rPr>
  </w:style>
  <w:style w:type="character" w:customStyle="1" w:styleId="NoSpacingChar">
    <w:name w:val="No Spacing Char"/>
    <w:aliases w:val="Без интервала1 Char,основа Char,Без интервала11 Char"/>
    <w:link w:val="NoSpacing"/>
    <w:uiPriority w:val="99"/>
    <w:locked/>
    <w:rsid w:val="00E10AF1"/>
    <w:rPr>
      <w:rFonts w:ascii="Calibri" w:eastAsia="Times New Roman" w:hAnsi="Calibri"/>
      <w:sz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1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0AF1"/>
    <w:rPr>
      <w:rFonts w:ascii="Tahoma" w:hAnsi="Tahoma" w:cs="Tahoma"/>
      <w:sz w:val="16"/>
      <w:szCs w:val="16"/>
    </w:rPr>
  </w:style>
  <w:style w:type="character" w:customStyle="1" w:styleId="Heading1Char1">
    <w:name w:val="Heading 1 Char1"/>
    <w:link w:val="Heading1"/>
    <w:uiPriority w:val="99"/>
    <w:locked/>
    <w:rsid w:val="00836B47"/>
    <w:rPr>
      <w:b/>
      <w:color w:val="000000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06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6</Pages>
  <Words>1782</Words>
  <Characters>10161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2022-09-13T06:35:00Z</dcterms:created>
  <dcterms:modified xsi:type="dcterms:W3CDTF">2022-11-23T21:24:00Z</dcterms:modified>
</cp:coreProperties>
</file>